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785DAB8" w:rsidR="00852164" w:rsidRPr="00DF3033" w:rsidRDefault="004A126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540D3D">
        <w:rPr>
          <w:b/>
          <w:sz w:val="24"/>
          <w:szCs w:val="24"/>
        </w:rPr>
        <w:t>Dec</w:t>
      </w:r>
      <w:r w:rsidR="002143D8">
        <w:rPr>
          <w:b/>
          <w:sz w:val="24"/>
          <w:szCs w:val="24"/>
        </w:rPr>
        <w:t xml:space="preserve">ember </w:t>
      </w:r>
      <w:r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2nd</w:t>
      </w:r>
      <w:r w:rsidR="00540D3D">
        <w:rPr>
          <w:b/>
          <w:sz w:val="24"/>
          <w:szCs w:val="24"/>
        </w:rPr>
        <w:t xml:space="preserve"> December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9FAA412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4A1264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DEC</w:t>
      </w:r>
      <w:r w:rsidR="002143D8">
        <w:rPr>
          <w:sz w:val="24"/>
          <w:szCs w:val="24"/>
        </w:rPr>
        <w:t>EM</w:t>
      </w:r>
      <w:r w:rsidR="00743A75">
        <w:rPr>
          <w:sz w:val="24"/>
          <w:szCs w:val="24"/>
        </w:rPr>
        <w:t xml:space="preserve">BER </w:t>
      </w:r>
      <w:r w:rsidR="004A1264">
        <w:rPr>
          <w:sz w:val="24"/>
          <w:szCs w:val="24"/>
        </w:rPr>
        <w:t>4TH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A867A9E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5A57FA57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431B5382" w14:textId="6321D422" w:rsidR="004A1264" w:rsidRDefault="00AC0001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DISCUSSIONS</w:t>
      </w:r>
    </w:p>
    <w:p w14:paraId="65A6E3E5" w14:textId="6AFFD022" w:rsidR="00F63B3D" w:rsidRPr="00F63B3D" w:rsidRDefault="00F63B3D" w:rsidP="00F63B3D">
      <w:pPr>
        <w:rPr>
          <w:sz w:val="24"/>
          <w:szCs w:val="24"/>
        </w:rPr>
      </w:pPr>
      <w:r w:rsidRPr="00F63B3D">
        <w:rPr>
          <w:sz w:val="24"/>
          <w:szCs w:val="24"/>
        </w:rPr>
        <w:t>The Commissioners discussed the recent audit and steps to move forward to make corrections.</w:t>
      </w:r>
    </w:p>
    <w:p w14:paraId="2B25D595" w14:textId="57EE2EA4" w:rsidR="00F63B3D" w:rsidRDefault="00F83FF4" w:rsidP="00F83FF4">
      <w:pPr>
        <w:rPr>
          <w:sz w:val="24"/>
          <w:szCs w:val="24"/>
        </w:rPr>
      </w:pPr>
      <w:r>
        <w:rPr>
          <w:sz w:val="24"/>
          <w:szCs w:val="24"/>
        </w:rPr>
        <w:t xml:space="preserve">They placed a call to Sheriff Jason Mosher to discuss the results of the audit concerning his salary. </w:t>
      </w:r>
      <w:r w:rsidRPr="00F83FF4">
        <w:rPr>
          <w:sz w:val="24"/>
          <w:szCs w:val="24"/>
        </w:rPr>
        <w:t xml:space="preserve">Commissioner Thompson shared information on the Economic Developer interview that was held on Monday. </w:t>
      </w:r>
    </w:p>
    <w:p w14:paraId="1E579449" w14:textId="77777777" w:rsidR="00775D51" w:rsidRDefault="00775D51" w:rsidP="00F83FF4">
      <w:pPr>
        <w:rPr>
          <w:sz w:val="24"/>
          <w:szCs w:val="24"/>
        </w:rPr>
      </w:pPr>
    </w:p>
    <w:p w14:paraId="5D38E557" w14:textId="5CAD819A" w:rsidR="00775D51" w:rsidRDefault="00775D51" w:rsidP="00F83FF4">
      <w:pPr>
        <w:rPr>
          <w:sz w:val="24"/>
          <w:szCs w:val="24"/>
        </w:rPr>
      </w:pPr>
      <w:r>
        <w:rPr>
          <w:sz w:val="24"/>
          <w:szCs w:val="24"/>
        </w:rPr>
        <w:t>The Commissioners placed a second call to Sheriff Jason Mosher to discuss the need for new radios and repeaters in the county.</w:t>
      </w:r>
    </w:p>
    <w:p w14:paraId="6CB15B14" w14:textId="77777777" w:rsidR="00775D51" w:rsidRPr="00F83FF4" w:rsidRDefault="00775D51" w:rsidP="00F83FF4">
      <w:pPr>
        <w:rPr>
          <w:sz w:val="24"/>
          <w:szCs w:val="24"/>
        </w:rPr>
      </w:pPr>
    </w:p>
    <w:p w14:paraId="39196B0F" w14:textId="77665EA8" w:rsidR="00AC0001" w:rsidRDefault="00F83FF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C0001">
        <w:rPr>
          <w:b/>
          <w:bCs/>
          <w:sz w:val="24"/>
          <w:szCs w:val="24"/>
        </w:rPr>
        <w:t>ROADS</w:t>
      </w:r>
    </w:p>
    <w:p w14:paraId="7AFB94FD" w14:textId="6525FFAD" w:rsidR="00AC0001" w:rsidRPr="00F63B3D" w:rsidRDefault="00775D51" w:rsidP="00F63B3D">
      <w:pPr>
        <w:rPr>
          <w:sz w:val="24"/>
          <w:szCs w:val="24"/>
        </w:rPr>
      </w:pPr>
      <w:r>
        <w:rPr>
          <w:sz w:val="24"/>
          <w:szCs w:val="24"/>
        </w:rPr>
        <w:t>Raymond</w:t>
      </w:r>
      <w:r w:rsidR="00AC0001" w:rsidRPr="00F63B3D">
        <w:rPr>
          <w:sz w:val="24"/>
          <w:szCs w:val="24"/>
        </w:rPr>
        <w:t xml:space="preserve"> </w:t>
      </w:r>
      <w:proofErr w:type="gramStart"/>
      <w:r w:rsidR="00AC0001" w:rsidRPr="00F63B3D">
        <w:rPr>
          <w:sz w:val="24"/>
          <w:szCs w:val="24"/>
        </w:rPr>
        <w:t>Zimmerman,</w:t>
      </w:r>
      <w:proofErr w:type="gramEnd"/>
      <w:r w:rsidR="00F63B3D" w:rsidRPr="00F63B3D">
        <w:rPr>
          <w:sz w:val="24"/>
          <w:szCs w:val="24"/>
        </w:rPr>
        <w:t xml:space="preserve"> called on the Commission to discuss a road being used on his</w:t>
      </w:r>
      <w:r w:rsidR="00AC0001" w:rsidRPr="00F63B3D">
        <w:rPr>
          <w:sz w:val="24"/>
          <w:szCs w:val="24"/>
        </w:rPr>
        <w:t xml:space="preserve"> property near County Line Road, </w:t>
      </w:r>
      <w:r w:rsidR="00F63B3D" w:rsidRPr="00F63B3D">
        <w:rPr>
          <w:sz w:val="24"/>
          <w:szCs w:val="24"/>
        </w:rPr>
        <w:t>in Montevallo Township.</w:t>
      </w:r>
      <w:r w:rsidR="00AC0001" w:rsidRPr="00F63B3D">
        <w:rPr>
          <w:sz w:val="24"/>
          <w:szCs w:val="24"/>
        </w:rPr>
        <w:t xml:space="preserve"> </w:t>
      </w:r>
      <w:r w:rsidR="00F63B3D" w:rsidRPr="00F63B3D">
        <w:rPr>
          <w:sz w:val="24"/>
          <w:szCs w:val="24"/>
        </w:rPr>
        <w:t>Shelly Baldwin, Recorder of Deeds, was called and joined the meeting. The Commission f</w:t>
      </w:r>
      <w:r w:rsidR="00AC0001" w:rsidRPr="00F63B3D">
        <w:rPr>
          <w:sz w:val="24"/>
          <w:szCs w:val="24"/>
        </w:rPr>
        <w:t>ound no evidence of an easement o</w:t>
      </w:r>
      <w:r w:rsidR="00F63B3D" w:rsidRPr="00F63B3D">
        <w:rPr>
          <w:sz w:val="24"/>
          <w:szCs w:val="24"/>
        </w:rPr>
        <w:t>ver</w:t>
      </w:r>
      <w:r w:rsidR="00AC0001" w:rsidRPr="00F63B3D">
        <w:rPr>
          <w:sz w:val="24"/>
          <w:szCs w:val="24"/>
        </w:rPr>
        <w:t xml:space="preserve"> his property to the neighboring land.</w:t>
      </w:r>
      <w:r w:rsidR="00F63B3D" w:rsidRPr="00F63B3D">
        <w:rPr>
          <w:sz w:val="24"/>
          <w:szCs w:val="24"/>
        </w:rPr>
        <w:t xml:space="preserve"> </w:t>
      </w:r>
    </w:p>
    <w:p w14:paraId="2C790EA0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525FDCDA" w14:textId="64FD55FB" w:rsidR="0057314C" w:rsidRDefault="00F83FF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7314C">
        <w:rPr>
          <w:b/>
          <w:bCs/>
          <w:sz w:val="24"/>
          <w:szCs w:val="24"/>
        </w:rPr>
        <w:t>ASSESSOR</w:t>
      </w:r>
    </w:p>
    <w:p w14:paraId="2A0768C2" w14:textId="718D1F43" w:rsidR="004A1264" w:rsidRPr="0057314C" w:rsidRDefault="00AC0001" w:rsidP="0057314C">
      <w:pPr>
        <w:rPr>
          <w:sz w:val="24"/>
          <w:szCs w:val="24"/>
        </w:rPr>
      </w:pPr>
      <w:r w:rsidRPr="0057314C">
        <w:rPr>
          <w:sz w:val="24"/>
          <w:szCs w:val="24"/>
        </w:rPr>
        <w:t>L</w:t>
      </w:r>
      <w:r w:rsidR="0057314C" w:rsidRPr="0057314C">
        <w:rPr>
          <w:sz w:val="24"/>
          <w:szCs w:val="24"/>
        </w:rPr>
        <w:t>ena Kleeman, County Assessor, visited the Commission to discuss financial issues concerning her office.</w:t>
      </w:r>
    </w:p>
    <w:p w14:paraId="6FA135BF" w14:textId="77777777" w:rsidR="00AC0001" w:rsidRDefault="00AC0001" w:rsidP="007738C5">
      <w:pPr>
        <w:ind w:left="2880" w:firstLine="720"/>
        <w:rPr>
          <w:b/>
          <w:bCs/>
          <w:sz w:val="24"/>
          <w:szCs w:val="24"/>
        </w:rPr>
      </w:pPr>
    </w:p>
    <w:p w14:paraId="599E890D" w14:textId="5B3C1AB9" w:rsidR="00AC0001" w:rsidRDefault="00F83FF4" w:rsidP="00F83F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AC0001">
        <w:rPr>
          <w:b/>
          <w:bCs/>
          <w:sz w:val="24"/>
          <w:szCs w:val="24"/>
        </w:rPr>
        <w:t>ARPA FUNDS</w:t>
      </w:r>
    </w:p>
    <w:p w14:paraId="426A5227" w14:textId="65B0D531" w:rsidR="00AC0001" w:rsidRDefault="00AC0001" w:rsidP="00AC0001">
      <w:pPr>
        <w:rPr>
          <w:sz w:val="24"/>
          <w:szCs w:val="24"/>
        </w:rPr>
      </w:pPr>
      <w:bookmarkStart w:id="0" w:name="_Hlk184203100"/>
      <w:r w:rsidRPr="00AC0001">
        <w:rPr>
          <w:sz w:val="24"/>
          <w:szCs w:val="24"/>
        </w:rPr>
        <w:t>Commissioner Wilson made a motion to approve $10,000 in ARPA funds</w:t>
      </w:r>
      <w:r w:rsidR="00BC5E95">
        <w:rPr>
          <w:sz w:val="24"/>
          <w:szCs w:val="24"/>
        </w:rPr>
        <w:t xml:space="preserve"> to be awarded</w:t>
      </w:r>
      <w:r w:rsidRPr="00AC0001">
        <w:rPr>
          <w:sz w:val="24"/>
          <w:szCs w:val="24"/>
        </w:rPr>
        <w:t xml:space="preserve"> to the </w:t>
      </w:r>
      <w:r w:rsidR="00387EAF">
        <w:rPr>
          <w:sz w:val="24"/>
          <w:szCs w:val="24"/>
        </w:rPr>
        <w:t xml:space="preserve">Old </w:t>
      </w:r>
      <w:r w:rsidRPr="00AC0001">
        <w:rPr>
          <w:sz w:val="24"/>
          <w:szCs w:val="24"/>
        </w:rPr>
        <w:t>Shiloh School</w:t>
      </w:r>
      <w:r w:rsidR="00BC5E95">
        <w:rPr>
          <w:sz w:val="24"/>
          <w:szCs w:val="24"/>
        </w:rPr>
        <w:t>house</w:t>
      </w:r>
      <w:r w:rsidRPr="00AC0001">
        <w:rPr>
          <w:sz w:val="24"/>
          <w:szCs w:val="24"/>
        </w:rPr>
        <w:t xml:space="preserve">/Clayton 4-H renovation project. Commissioner Thompson seconded. Both voted yes to approve. </w:t>
      </w:r>
      <w:proofErr w:type="spellStart"/>
      <w:r w:rsidRPr="00AC0001">
        <w:rPr>
          <w:sz w:val="24"/>
          <w:szCs w:val="24"/>
        </w:rPr>
        <w:t>Commissoner</w:t>
      </w:r>
      <w:proofErr w:type="spellEnd"/>
      <w:r w:rsidRPr="00AC0001">
        <w:rPr>
          <w:sz w:val="24"/>
          <w:szCs w:val="24"/>
        </w:rPr>
        <w:t xml:space="preserve"> Wolfe abstained.</w:t>
      </w:r>
    </w:p>
    <w:p w14:paraId="3E6FD059" w14:textId="77777777" w:rsidR="00F63B3D" w:rsidRDefault="00F63B3D" w:rsidP="00AC0001">
      <w:pPr>
        <w:rPr>
          <w:sz w:val="24"/>
          <w:szCs w:val="24"/>
        </w:rPr>
      </w:pPr>
    </w:p>
    <w:p w14:paraId="3841A66A" w14:textId="4329949C" w:rsidR="00F63B3D" w:rsidRPr="00F63B3D" w:rsidRDefault="00F63B3D" w:rsidP="00AC000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83FF4">
        <w:rPr>
          <w:sz w:val="24"/>
          <w:szCs w:val="24"/>
        </w:rPr>
        <w:t xml:space="preserve">  </w:t>
      </w:r>
      <w:r w:rsidRPr="00F63B3D">
        <w:rPr>
          <w:b/>
          <w:bCs/>
          <w:sz w:val="24"/>
          <w:szCs w:val="24"/>
        </w:rPr>
        <w:t xml:space="preserve"> FEMA</w:t>
      </w:r>
    </w:p>
    <w:p w14:paraId="2E5521CE" w14:textId="7A7E353E" w:rsidR="00F63B3D" w:rsidRDefault="00F63B3D" w:rsidP="00AC0001">
      <w:pPr>
        <w:rPr>
          <w:sz w:val="24"/>
          <w:szCs w:val="24"/>
        </w:rPr>
      </w:pPr>
      <w:r>
        <w:rPr>
          <w:sz w:val="24"/>
          <w:szCs w:val="24"/>
        </w:rPr>
        <w:t>Commissioner Wilson called Kevin Haskin, FEMA, to inquire about requirements concerning the SAM’s number.</w:t>
      </w:r>
    </w:p>
    <w:bookmarkEnd w:id="0"/>
    <w:p w14:paraId="7CC0C53C" w14:textId="77777777" w:rsidR="00AC0001" w:rsidRDefault="00AC0001" w:rsidP="00AC0001">
      <w:pPr>
        <w:rPr>
          <w:sz w:val="24"/>
          <w:szCs w:val="24"/>
        </w:rPr>
      </w:pPr>
    </w:p>
    <w:p w14:paraId="73DA9825" w14:textId="280EB6B6" w:rsidR="00AC0001" w:rsidRDefault="00F63B3D" w:rsidP="00AC000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216F">
        <w:rPr>
          <w:sz w:val="24"/>
          <w:szCs w:val="24"/>
        </w:rPr>
        <w:t xml:space="preserve">             </w:t>
      </w:r>
      <w:r w:rsidR="0056216F" w:rsidRPr="0056216F">
        <w:rPr>
          <w:b/>
          <w:bCs/>
          <w:sz w:val="24"/>
          <w:szCs w:val="24"/>
        </w:rPr>
        <w:t>FAIR BOARD</w:t>
      </w:r>
    </w:p>
    <w:p w14:paraId="02BAA630" w14:textId="050F5F5C" w:rsidR="0056216F" w:rsidRPr="0056216F" w:rsidRDefault="0056216F" w:rsidP="00AC0001">
      <w:pPr>
        <w:rPr>
          <w:b/>
          <w:bCs/>
          <w:sz w:val="24"/>
          <w:szCs w:val="24"/>
        </w:rPr>
      </w:pPr>
      <w:r w:rsidRPr="00DB063E">
        <w:rPr>
          <w:sz w:val="24"/>
          <w:szCs w:val="24"/>
        </w:rPr>
        <w:t xml:space="preserve">Nathan Forkner, </w:t>
      </w:r>
      <w:r>
        <w:rPr>
          <w:sz w:val="24"/>
          <w:szCs w:val="24"/>
        </w:rPr>
        <w:t xml:space="preserve">Vernon County Fair Board president, and Josh Weber, Kermit Pritchett, </w:t>
      </w:r>
      <w:r w:rsidRPr="00DB063E">
        <w:rPr>
          <w:sz w:val="24"/>
          <w:szCs w:val="24"/>
        </w:rPr>
        <w:t>Fair</w:t>
      </w:r>
      <w:r>
        <w:rPr>
          <w:sz w:val="24"/>
          <w:szCs w:val="24"/>
        </w:rPr>
        <w:t xml:space="preserve"> B</w:t>
      </w:r>
      <w:r w:rsidRPr="00DB063E">
        <w:rPr>
          <w:sz w:val="24"/>
          <w:szCs w:val="24"/>
        </w:rPr>
        <w:t>oard members</w:t>
      </w:r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Thabena</w:t>
      </w:r>
      <w:proofErr w:type="spellEnd"/>
      <w:r>
        <w:rPr>
          <w:sz w:val="24"/>
          <w:szCs w:val="24"/>
        </w:rPr>
        <w:t xml:space="preserve"> </w:t>
      </w:r>
      <w:r w:rsidRPr="00092BDF">
        <w:rPr>
          <w:sz w:val="24"/>
          <w:szCs w:val="24"/>
        </w:rPr>
        <w:t>Bower</w:t>
      </w:r>
      <w:r w:rsidR="00BC5E95">
        <w:rPr>
          <w:sz w:val="24"/>
          <w:szCs w:val="24"/>
        </w:rPr>
        <w:t>,</w:t>
      </w:r>
      <w:r>
        <w:rPr>
          <w:sz w:val="24"/>
          <w:szCs w:val="24"/>
        </w:rPr>
        <w:t xml:space="preserve"> MU Extension Office, </w:t>
      </w:r>
      <w:r w:rsidR="00BC5E95">
        <w:rPr>
          <w:sz w:val="24"/>
          <w:szCs w:val="24"/>
        </w:rPr>
        <w:t>Youth Program Associate,</w:t>
      </w:r>
      <w:r>
        <w:rPr>
          <w:sz w:val="24"/>
          <w:szCs w:val="24"/>
        </w:rPr>
        <w:t xml:space="preserve"> </w:t>
      </w:r>
      <w:r w:rsidR="00246CE9">
        <w:rPr>
          <w:sz w:val="24"/>
          <w:szCs w:val="24"/>
        </w:rPr>
        <w:t>called on the Commission to discuss plans to renovate buildings at the Vernon County Fairgrounds.</w:t>
      </w:r>
    </w:p>
    <w:p w14:paraId="67DDCFED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66EA7958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547756D7" w:rsidR="00852164" w:rsidRDefault="00336C4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760988D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BC5E95">
        <w:rPr>
          <w:sz w:val="24"/>
          <w:szCs w:val="24"/>
        </w:rPr>
        <w:t xml:space="preserve"> 2:58</w:t>
      </w:r>
      <w:r w:rsidR="009D502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4A1264">
        <w:rPr>
          <w:sz w:val="24"/>
          <w:szCs w:val="24"/>
        </w:rPr>
        <w:t>Tu</w:t>
      </w:r>
      <w:r w:rsidR="00540D3D">
        <w:rPr>
          <w:sz w:val="24"/>
          <w:szCs w:val="24"/>
        </w:rPr>
        <w:t>e</w:t>
      </w:r>
      <w:r w:rsidR="00843559">
        <w:rPr>
          <w:sz w:val="24"/>
          <w:szCs w:val="24"/>
        </w:rPr>
        <w:t>sday</w:t>
      </w:r>
      <w:r w:rsidR="005C112D">
        <w:rPr>
          <w:sz w:val="24"/>
          <w:szCs w:val="24"/>
        </w:rPr>
        <w:t xml:space="preserve">, </w:t>
      </w:r>
      <w:r w:rsidR="00336C44">
        <w:rPr>
          <w:sz w:val="24"/>
          <w:szCs w:val="24"/>
        </w:rPr>
        <w:t xml:space="preserve">December </w:t>
      </w:r>
      <w:r w:rsidR="004A1264">
        <w:rPr>
          <w:sz w:val="24"/>
          <w:szCs w:val="24"/>
        </w:rPr>
        <w:t>10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AFF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87EAF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56E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2025-01-23T22:30:00Z</cp:lastPrinted>
  <dcterms:created xsi:type="dcterms:W3CDTF">2024-12-04T15:55:00Z</dcterms:created>
  <dcterms:modified xsi:type="dcterms:W3CDTF">2025-01-23T22:34:00Z</dcterms:modified>
</cp:coreProperties>
</file>